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2024年第27届中国（海南）国际热带农产品冬季交易会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参展报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名表</w:t>
      </w:r>
    </w:p>
    <w:tbl>
      <w:tblPr>
        <w:tblStyle w:val="8"/>
        <w:tblW w:w="10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123"/>
        <w:gridCol w:w="586"/>
        <w:gridCol w:w="1881"/>
        <w:gridCol w:w="3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参展企业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8423" w:type="dxa"/>
            <w:gridSpan w:val="4"/>
            <w:tcBorders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    址</w:t>
            </w:r>
          </w:p>
        </w:tc>
        <w:tc>
          <w:tcPr>
            <w:tcW w:w="842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21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38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参展单位联系人</w:t>
            </w:r>
          </w:p>
        </w:tc>
        <w:tc>
          <w:tcPr>
            <w:tcW w:w="21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职位</w:t>
            </w:r>
          </w:p>
        </w:tc>
        <w:tc>
          <w:tcPr>
            <w:tcW w:w="38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电    话</w:t>
            </w:r>
          </w:p>
        </w:tc>
        <w:tc>
          <w:tcPr>
            <w:tcW w:w="21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手机</w:t>
            </w:r>
          </w:p>
        </w:tc>
        <w:tc>
          <w:tcPr>
            <w:tcW w:w="38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公司网址</w:t>
            </w:r>
          </w:p>
        </w:tc>
        <w:tc>
          <w:tcPr>
            <w:tcW w:w="21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E-MAIL</w:t>
            </w:r>
          </w:p>
        </w:tc>
        <w:tc>
          <w:tcPr>
            <w:tcW w:w="38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参展领域</w:t>
            </w:r>
          </w:p>
        </w:tc>
        <w:tc>
          <w:tcPr>
            <w:tcW w:w="8423" w:type="dxa"/>
            <w:gridSpan w:val="4"/>
            <w:vAlign w:val="center"/>
          </w:tcPr>
          <w:p>
            <w:pPr>
              <w:spacing w:line="60" w:lineRule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综合农产品（食品）类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农产品（食品）加工和包装机械类</w:t>
            </w:r>
          </w:p>
          <w:p>
            <w:pPr>
              <w:spacing w:line="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数字农业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现代种业技术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农业设施</w:t>
            </w:r>
          </w:p>
          <w:p>
            <w:pPr>
              <w:spacing w:line="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现代农业投资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单位类型</w:t>
            </w:r>
          </w:p>
        </w:tc>
        <w:tc>
          <w:tcPr>
            <w:tcW w:w="8423" w:type="dxa"/>
            <w:gridSpan w:val="4"/>
            <w:vAlign w:val="center"/>
          </w:tcPr>
          <w:p>
            <w:pPr>
              <w:spacing w:line="6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□世界500强企业  □上市公司  □全国农业产业化龙头企业  □高新技术企业</w:t>
            </w:r>
          </w:p>
          <w:p>
            <w:pPr>
              <w:spacing w:line="6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□科技型企业  □拥有植物新品种证书企业    □省级农业产业化龙头企业</w:t>
            </w:r>
          </w:p>
          <w:p>
            <w:pPr>
              <w:spacing w:line="60" w:lineRule="auto"/>
              <w:jc w:val="both"/>
              <w:rPr>
                <w:rFonts w:hint="default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□行业百强企业   □拥有自主专利企业   □其他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0" w:type="dxa"/>
            <w:vMerge w:val="restart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申请展位</w:t>
            </w:r>
          </w:p>
        </w:tc>
        <w:tc>
          <w:tcPr>
            <w:tcW w:w="2123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展位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spacing w:line="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个（原则上一家企业申请展位不得超过2个）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0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参展人数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spacing w:line="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参展展品</w:t>
            </w:r>
          </w:p>
        </w:tc>
        <w:tc>
          <w:tcPr>
            <w:tcW w:w="8423" w:type="dxa"/>
            <w:gridSpan w:val="4"/>
            <w:vAlign w:val="top"/>
          </w:tcPr>
          <w:p>
            <w:pPr>
              <w:spacing w:line="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9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参展单位简介或产品介绍（300字以内）</w:t>
            </w:r>
          </w:p>
        </w:tc>
        <w:tc>
          <w:tcPr>
            <w:tcW w:w="8423" w:type="dxa"/>
            <w:gridSpan w:val="4"/>
            <w:vAlign w:val="top"/>
          </w:tcPr>
          <w:p>
            <w:pPr>
              <w:spacing w:line="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0333" w:type="dxa"/>
            <w:gridSpan w:val="5"/>
            <w:vAlign w:val="center"/>
          </w:tcPr>
          <w:p>
            <w:pPr>
              <w:spacing w:line="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相关规定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60" w:lineRule="auto"/>
              <w:jc w:val="lef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提交参展申请表同时需提交公司法人营业执照、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法人身份证复印件、</w:t>
            </w:r>
            <w:r>
              <w:rPr>
                <w:rFonts w:hint="eastAsia" w:ascii="宋体" w:hAnsi="宋体"/>
                <w:sz w:val="18"/>
                <w:szCs w:val="18"/>
              </w:rPr>
              <w:t>产品生产经营许可证等材料，并加盖公章，否则申请不予受理。</w:t>
            </w:r>
          </w:p>
          <w:p>
            <w:pPr>
              <w:numPr>
                <w:ilvl w:val="0"/>
                <w:numId w:val="1"/>
              </w:numPr>
              <w:spacing w:line="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参展企业须为在深圳市注册的企业，参展展品须为深圳制造的产品；</w:t>
            </w:r>
          </w:p>
          <w:p>
            <w:pPr>
              <w:numPr>
                <w:ilvl w:val="0"/>
                <w:numId w:val="1"/>
              </w:numPr>
              <w:spacing w:line="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参展</w:t>
            </w:r>
            <w:r>
              <w:rPr>
                <w:rFonts w:hint="eastAsia" w:ascii="宋体" w:hAnsi="宋体"/>
                <w:sz w:val="18"/>
                <w:szCs w:val="18"/>
              </w:rPr>
              <w:t>展品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必须拥有</w:t>
            </w:r>
            <w:r>
              <w:rPr>
                <w:rFonts w:hint="eastAsia" w:ascii="宋体" w:hAnsi="宋体"/>
                <w:sz w:val="18"/>
                <w:szCs w:val="18"/>
              </w:rPr>
              <w:t>合法、有效资质，所展出、销售的展品质量符合我国相关安全标准，不存在任何侵犯第三方知识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产权等相关权益的行为。</w:t>
            </w:r>
            <w:r>
              <w:rPr>
                <w:rFonts w:hint="eastAsia" w:ascii="宋体" w:hAnsi="宋体"/>
                <w:sz w:val="18"/>
                <w:szCs w:val="18"/>
              </w:rPr>
              <w:t>参展企业需遵守我会及组委会的相关纪律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报名后必须按照组委会规定的时间内布展及参展，不得转售展位。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如有以上行为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将取消参展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资格及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补贴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hAnsi="宋体"/>
                <w:sz w:val="18"/>
                <w:szCs w:val="18"/>
              </w:rPr>
              <w:t>参展单位需保证所填写的参展内容真实，并与会期实际参展展品相符，如有不符，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将取消参展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资格及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补贴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。</w:t>
            </w:r>
            <w:r>
              <w:rPr>
                <w:rFonts w:hint="eastAsia" w:ascii="宋体" w:hAnsi="宋体"/>
                <w:sz w:val="18"/>
                <w:szCs w:val="18"/>
              </w:rPr>
              <w:t>组委会展览部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和本协会</w:t>
            </w:r>
            <w:r>
              <w:rPr>
                <w:rFonts w:hint="eastAsia" w:ascii="宋体" w:hAnsi="宋体"/>
                <w:sz w:val="18"/>
                <w:szCs w:val="18"/>
              </w:rPr>
              <w:t>有权进行清理，并保留对清理展位的处理权力。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4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组展单位：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深圳市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会展产业协会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电话：0755-828235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、828235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82823538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邮箱：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instrText xml:space="preserve">HYPERLINK"mailto:hzcy@szceia.org.cn"\h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hzcy@szceia.org.cn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fldChar w:fldCharType="end"/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地址：深圳市福田区南方国际广场A栋25层</w:t>
            </w:r>
          </w:p>
        </w:tc>
        <w:tc>
          <w:tcPr>
            <w:tcW w:w="5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参展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单位：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（盖章）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参展单位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代表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签字：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                                 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申请日期：     年   月   日</w:t>
            </w:r>
          </w:p>
        </w:tc>
      </w:tr>
    </w:tbl>
    <w:p>
      <w:pPr>
        <w:spacing w:line="600" w:lineRule="exact"/>
        <w:jc w:val="both"/>
        <w:rPr>
          <w:rFonts w:hint="eastAsia" w:ascii="宋体" w:hAnsi="宋体"/>
          <w:sz w:val="28"/>
          <w:szCs w:val="28"/>
        </w:rPr>
      </w:pPr>
    </w:p>
    <w:sectPr>
      <w:headerReference r:id="rId3" w:type="default"/>
      <w:pgSz w:w="11906" w:h="16838"/>
      <w:pgMar w:top="397" w:right="851" w:bottom="283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1E4425"/>
    <w:multiLevelType w:val="singleLevel"/>
    <w:tmpl w:val="9F1E44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NWI4ZDg2ZmVhMTZhZmYxZWY4ZTUyOTNmZmEyYjUifQ=="/>
    <w:docVar w:name="KSO_WPS_MARK_KEY" w:val="2203807f-919f-409e-afa3-fef1a8899a12"/>
  </w:docVars>
  <w:rsids>
    <w:rsidRoot w:val="00172A27"/>
    <w:rsid w:val="00176727"/>
    <w:rsid w:val="005F6BD9"/>
    <w:rsid w:val="00B02227"/>
    <w:rsid w:val="00CC5530"/>
    <w:rsid w:val="00F20BD3"/>
    <w:rsid w:val="02F56D74"/>
    <w:rsid w:val="056A133B"/>
    <w:rsid w:val="069468A4"/>
    <w:rsid w:val="078F7E44"/>
    <w:rsid w:val="0A252635"/>
    <w:rsid w:val="0B5C4740"/>
    <w:rsid w:val="0B6A2D4C"/>
    <w:rsid w:val="0D511381"/>
    <w:rsid w:val="0EEC029C"/>
    <w:rsid w:val="10DF0599"/>
    <w:rsid w:val="165C1517"/>
    <w:rsid w:val="1B5508A0"/>
    <w:rsid w:val="1C211788"/>
    <w:rsid w:val="1CCE090A"/>
    <w:rsid w:val="1DE859FC"/>
    <w:rsid w:val="1F49071C"/>
    <w:rsid w:val="23A0121F"/>
    <w:rsid w:val="23D002B6"/>
    <w:rsid w:val="24096E5C"/>
    <w:rsid w:val="2A495A74"/>
    <w:rsid w:val="2A575C14"/>
    <w:rsid w:val="2E332EDA"/>
    <w:rsid w:val="2F347FAC"/>
    <w:rsid w:val="319475D5"/>
    <w:rsid w:val="32200423"/>
    <w:rsid w:val="33CD330B"/>
    <w:rsid w:val="377F494B"/>
    <w:rsid w:val="378A540D"/>
    <w:rsid w:val="3D836933"/>
    <w:rsid w:val="3EE23CC9"/>
    <w:rsid w:val="406D2168"/>
    <w:rsid w:val="42C0614C"/>
    <w:rsid w:val="4798420B"/>
    <w:rsid w:val="4E9E46F2"/>
    <w:rsid w:val="55E262B1"/>
    <w:rsid w:val="5C69772C"/>
    <w:rsid w:val="5CFC625F"/>
    <w:rsid w:val="5DF677C4"/>
    <w:rsid w:val="5FED73C2"/>
    <w:rsid w:val="67A169AE"/>
    <w:rsid w:val="6DEA61F3"/>
    <w:rsid w:val="6DF90177"/>
    <w:rsid w:val="6E6E0BD2"/>
    <w:rsid w:val="74920D9E"/>
    <w:rsid w:val="759A4F86"/>
    <w:rsid w:val="76F51E90"/>
    <w:rsid w:val="790277F5"/>
    <w:rsid w:val="7E643B95"/>
    <w:rsid w:val="7E7262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spacing w:after="200" w:line="540" w:lineRule="exact"/>
      <w:ind w:firstLine="622" w:firstLineChars="20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 Char"/>
    <w:basedOn w:val="1"/>
    <w:qFormat/>
    <w:uiPriority w:val="0"/>
    <w:pPr>
      <w:widowControl/>
      <w:spacing w:after="160" w:afterLines="0" w:line="240" w:lineRule="exact"/>
      <w:ind w:firstLine="602" w:firstLineChars="250"/>
      <w:jc w:val="center"/>
    </w:pPr>
  </w:style>
  <w:style w:type="paragraph" w:customStyle="1" w:styleId="13">
    <w:name w:val="Char"/>
    <w:basedOn w:val="1"/>
    <w:qFormat/>
    <w:uiPriority w:val="0"/>
    <w:pPr>
      <w:widowControl/>
      <w:spacing w:after="160" w:afterLines="0" w:line="240" w:lineRule="exact"/>
      <w:ind w:firstLine="602" w:firstLineChars="250"/>
      <w:jc w:val="center"/>
    </w:pPr>
    <w:rPr>
      <w:rFonts w:ascii="黑体" w:hAnsi="Verdana" w:eastAsia="黑体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寰蒋涓浗</Company>
  <Pages>2</Pages>
  <Words>625</Words>
  <Characters>681</Characters>
  <Lines>10</Lines>
  <Paragraphs>2</Paragraphs>
  <TotalTime>0</TotalTime>
  <ScaleCrop>false</ScaleCrop>
  <LinksUpToDate>false</LinksUpToDate>
  <CharactersWithSpaces>858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2020-08-21T06:57:00Z</dcterms:created>
  <dc:creator>寰蒋鐢ㄦ埛</dc:creator>
  <cp:lastModifiedBy>angel  李红</cp:lastModifiedBy>
  <cp:lastPrinted>2018-05-18T07:35:00Z</cp:lastPrinted>
  <dcterms:modified xsi:type="dcterms:W3CDTF">2024-04-07T09:07:28Z</dcterms:modified>
  <dc:title>绗崄鍏眾涓浗鏉ㄥ噷鍐滀笟楂樻柊绉戞妧鎴愭灉鍗氳浼?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372FFB5EA2F64AF5A133CEA9319B0C79</vt:lpwstr>
  </property>
</Properties>
</file>